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0" w:rsidRDefault="00397D00">
      <w:pPr>
        <w:rPr>
          <w:sz w:val="24"/>
          <w:szCs w:val="24"/>
        </w:rPr>
      </w:pPr>
    </w:p>
    <w:p w:rsidR="00397D00" w:rsidRDefault="00397D00">
      <w:pPr>
        <w:rPr>
          <w:sz w:val="24"/>
          <w:szCs w:val="24"/>
        </w:rPr>
      </w:pPr>
    </w:p>
    <w:p w:rsidR="00397D00" w:rsidRPr="006E7EA6" w:rsidRDefault="00397D00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497B53">
        <w:rPr>
          <w:rFonts w:ascii="Times New Roman" w:hAnsi="Times New Roman" w:cs="Times New Roman"/>
          <w:sz w:val="24"/>
          <w:szCs w:val="24"/>
        </w:rPr>
        <w:t xml:space="preserve">Политического Синтеза </w:t>
      </w:r>
    </w:p>
    <w:p w:rsidR="00397D00" w:rsidRPr="006E7EA6" w:rsidRDefault="00397D00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7EA6">
        <w:rPr>
          <w:rFonts w:ascii="Times New Roman" w:hAnsi="Times New Roman" w:cs="Times New Roman"/>
          <w:sz w:val="24"/>
          <w:szCs w:val="24"/>
        </w:rPr>
        <w:t>Чкеева</w:t>
      </w:r>
      <w:proofErr w:type="spellEnd"/>
      <w:r w:rsidRPr="006E7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EA6">
        <w:rPr>
          <w:rFonts w:ascii="Times New Roman" w:hAnsi="Times New Roman" w:cs="Times New Roman"/>
          <w:sz w:val="24"/>
          <w:szCs w:val="24"/>
        </w:rPr>
        <w:t>Сауле</w:t>
      </w:r>
      <w:proofErr w:type="gramEnd"/>
      <w:r w:rsidRPr="006E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EA6">
        <w:rPr>
          <w:rFonts w:ascii="Times New Roman" w:hAnsi="Times New Roman" w:cs="Times New Roman"/>
          <w:sz w:val="24"/>
          <w:szCs w:val="24"/>
        </w:rPr>
        <w:t>Халлиулаевна</w:t>
      </w:r>
      <w:proofErr w:type="spellEnd"/>
      <w:r w:rsidRPr="006E7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53" w:rsidRDefault="00397D00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7EA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E7EA6">
        <w:rPr>
          <w:rFonts w:ascii="Times New Roman" w:hAnsi="Times New Roman" w:cs="Times New Roman"/>
          <w:sz w:val="24"/>
          <w:szCs w:val="24"/>
        </w:rPr>
        <w:t xml:space="preserve">  </w:t>
      </w:r>
      <w:r w:rsidR="00497B53">
        <w:rPr>
          <w:rFonts w:ascii="Times New Roman" w:hAnsi="Times New Roman" w:cs="Times New Roman"/>
          <w:sz w:val="24"/>
          <w:szCs w:val="24"/>
        </w:rPr>
        <w:t xml:space="preserve">Творящего Синтеза </w:t>
      </w:r>
      <w:r w:rsidRPr="006E7EA6">
        <w:rPr>
          <w:rFonts w:ascii="Times New Roman" w:hAnsi="Times New Roman" w:cs="Times New Roman"/>
          <w:sz w:val="24"/>
          <w:szCs w:val="24"/>
        </w:rPr>
        <w:t xml:space="preserve"> ИВО </w:t>
      </w:r>
      <w:r w:rsidR="00497B53">
        <w:rPr>
          <w:rFonts w:ascii="Times New Roman" w:hAnsi="Times New Roman" w:cs="Times New Roman"/>
          <w:sz w:val="24"/>
          <w:szCs w:val="24"/>
        </w:rPr>
        <w:t>1048492ИЦ/262060ИВЦ/65452ВЦ/16300ВЦР 131ИВДИВО Цельности</w:t>
      </w:r>
    </w:p>
    <w:p w:rsidR="00543219" w:rsidRPr="006E7EA6" w:rsidRDefault="00543219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 xml:space="preserve"> </w:t>
      </w:r>
      <w:r w:rsidR="00497B53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Pr="006E7EA6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="00497B53">
        <w:rPr>
          <w:rFonts w:ascii="Times New Roman" w:hAnsi="Times New Roman" w:cs="Times New Roman"/>
          <w:sz w:val="24"/>
          <w:szCs w:val="24"/>
        </w:rPr>
        <w:t>Эоан</w:t>
      </w:r>
      <w:proofErr w:type="spellEnd"/>
      <w:r w:rsidR="00497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53">
        <w:rPr>
          <w:rFonts w:ascii="Times New Roman" w:hAnsi="Times New Roman" w:cs="Times New Roman"/>
          <w:sz w:val="24"/>
          <w:szCs w:val="24"/>
        </w:rPr>
        <w:t>Антуанетта</w:t>
      </w:r>
      <w:proofErr w:type="spellEnd"/>
      <w:r w:rsidR="00497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219" w:rsidRPr="00497B53" w:rsidRDefault="00022B34" w:rsidP="00397D00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43219" w:rsidRPr="006E7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chkee</w:t>
        </w:r>
        <w:r w:rsidR="00543219" w:rsidRPr="00497B5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43219" w:rsidRPr="006E7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543219" w:rsidRPr="00497B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43219" w:rsidRPr="006E7E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43219" w:rsidRPr="00497B53" w:rsidRDefault="00543219" w:rsidP="00397D00">
      <w:pPr>
        <w:jc w:val="right"/>
        <w:rPr>
          <w:sz w:val="24"/>
          <w:szCs w:val="24"/>
        </w:rPr>
      </w:pPr>
    </w:p>
    <w:p w:rsidR="00EE3586" w:rsidRDefault="00EE3586" w:rsidP="0054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586" w:rsidRDefault="00EE3586" w:rsidP="0054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D00" w:rsidRPr="006E7EA6" w:rsidRDefault="00543219" w:rsidP="00543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EA6">
        <w:rPr>
          <w:rFonts w:ascii="Times New Roman" w:hAnsi="Times New Roman" w:cs="Times New Roman"/>
          <w:sz w:val="24"/>
          <w:szCs w:val="24"/>
        </w:rPr>
        <w:t>ТЕЗИСЫ</w:t>
      </w:r>
    </w:p>
    <w:p w:rsidR="00543219" w:rsidRDefault="0009301B" w:rsidP="00543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Развертка Творящего Синтеза ИВДИВО</w:t>
      </w:r>
    </w:p>
    <w:p w:rsidR="00EE3586" w:rsidRPr="006E7EA6" w:rsidRDefault="00EE3586" w:rsidP="005432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6D1" w:rsidRPr="00B63690" w:rsidRDefault="00E806D1" w:rsidP="00121BA2">
      <w:pPr>
        <w:shd w:val="clear" w:color="auto" w:fill="FFFFFF"/>
        <w:spacing w:before="0"/>
        <w:ind w:left="0" w:firstLine="284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Ипостасность</w:t>
      </w:r>
      <w:proofErr w:type="spellEnd"/>
      <w:r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развёртывает Творящий Синтез, активируя </w:t>
      </w:r>
      <w:proofErr w:type="spellStart"/>
      <w:r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субъядерность</w:t>
      </w:r>
      <w:proofErr w:type="spellEnd"/>
      <w:r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Синтезначал</w:t>
      </w:r>
      <w:proofErr w:type="spellEnd"/>
      <w:r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E806D1" w:rsidRPr="00B63690" w:rsidRDefault="00121BA2" w:rsidP="00E806D1">
      <w:pPr>
        <w:shd w:val="clear" w:color="auto" w:fill="FFFFFF"/>
        <w:spacing w:before="0"/>
        <w:ind w:left="0"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активируя в системах а</w:t>
      </w:r>
      <w:r w:rsidR="00DE17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ппараты и разработку ч</w:t>
      </w:r>
      <w:r w:rsidR="00E806D1"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астностей. Это есть применение </w:t>
      </w:r>
      <w:proofErr w:type="gramStart"/>
      <w:r w:rsidR="00E806D1"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Творящего</w:t>
      </w:r>
      <w:proofErr w:type="gramEnd"/>
    </w:p>
    <w:p w:rsidR="00121BA2" w:rsidRDefault="00E806D1" w:rsidP="00E806D1">
      <w:pPr>
        <w:shd w:val="clear" w:color="auto" w:fill="FFFFFF"/>
        <w:spacing w:before="0"/>
        <w:ind w:left="0"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636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Синтеза. </w:t>
      </w:r>
      <w:r w:rsidR="003C3E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Например: </w:t>
      </w:r>
    </w:p>
    <w:p w:rsidR="00B67D59" w:rsidRDefault="003C3EE8" w:rsidP="00121BA2">
      <w:pPr>
        <w:pStyle w:val="a4"/>
        <w:numPr>
          <w:ilvl w:val="0"/>
          <w:numId w:val="1"/>
        </w:numPr>
        <w:shd w:val="clear" w:color="auto" w:fill="FFFFFF"/>
        <w:spacing w:befor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Часть нашего подразделения – Душа ИВО, Системы  Души </w:t>
      </w:r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</w:t>
      </w: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акры</w:t>
      </w:r>
      <w:proofErr w:type="spellEnd"/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развёртывае</w:t>
      </w:r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Творящий Синтез</w:t>
      </w:r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ИВО</w:t>
      </w: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активируем </w:t>
      </w:r>
      <w:proofErr w:type="spellStart"/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субъядерность</w:t>
      </w:r>
      <w:proofErr w:type="spellEnd"/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Синтезн</w:t>
      </w:r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ачал</w:t>
      </w:r>
      <w:proofErr w:type="spellEnd"/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Души ИВО в </w:t>
      </w:r>
      <w:proofErr w:type="spellStart"/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</w:t>
      </w: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акрах</w:t>
      </w:r>
      <w:proofErr w:type="spellEnd"/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ключаются </w:t>
      </w:r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аппараты </w:t>
      </w:r>
      <w:proofErr w:type="spellStart"/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</w:t>
      </w: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акр</w:t>
      </w:r>
      <w:proofErr w:type="spellEnd"/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лепестки </w:t>
      </w:r>
      <w:proofErr w:type="spellStart"/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чакр</w:t>
      </w:r>
      <w:proofErr w:type="spellEnd"/>
      <w:r w:rsidR="00121BA2"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начинается Творение частностей – новых чувств, необходимых для жизни в Метагалактике, в ИВДИВО Цельностях.</w:t>
      </w:r>
      <w:r w:rsidRPr="00121B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121BA2" w:rsidRDefault="002D023D" w:rsidP="00121BA2">
      <w:pPr>
        <w:pStyle w:val="a4"/>
        <w:numPr>
          <w:ilvl w:val="0"/>
          <w:numId w:val="1"/>
        </w:numPr>
        <w:shd w:val="clear" w:color="auto" w:fill="FFFFFF"/>
        <w:spacing w:befor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Практикуя выходы на ВЦР, ВЦ, ИВЦ, ИЦ, ИВДИВО Цельности в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Экополисы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2D023D" w:rsidRDefault="002D023D" w:rsidP="002D023D">
      <w:pPr>
        <w:pStyle w:val="a4"/>
        <w:shd w:val="clear" w:color="auto" w:fill="FFFFFF"/>
        <w:spacing w:before="0"/>
        <w:ind w:left="1068" w:firstLin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здания (служебные, частные), мы нарабатываем новые чувства, ощущения, движения необходимые для жизни </w:t>
      </w:r>
      <w:r w:rsidR="00DE175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Метагалактике.</w:t>
      </w:r>
    </w:p>
    <w:p w:rsidR="00DE1753" w:rsidRPr="00121BA2" w:rsidRDefault="00DE1753" w:rsidP="00DE1753">
      <w:pPr>
        <w:pStyle w:val="a4"/>
        <w:numPr>
          <w:ilvl w:val="0"/>
          <w:numId w:val="1"/>
        </w:numPr>
        <w:shd w:val="clear" w:color="auto" w:fill="FFFFFF"/>
        <w:spacing w:before="0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ночной учебе приглашаем граждан территории подразделения и развертываем среду новых чувств, ощущений, движений, необходимых для жизни в Метагалактике.</w:t>
      </w:r>
    </w:p>
    <w:sectPr w:rsidR="00DE1753" w:rsidRPr="00121BA2" w:rsidSect="0039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71A4A"/>
    <w:multiLevelType w:val="hybridMultilevel"/>
    <w:tmpl w:val="F92000DC"/>
    <w:lvl w:ilvl="0" w:tplc="0EBCC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D00"/>
    <w:rsid w:val="00022B34"/>
    <w:rsid w:val="00057C84"/>
    <w:rsid w:val="00074B9F"/>
    <w:rsid w:val="0009301B"/>
    <w:rsid w:val="00121BA2"/>
    <w:rsid w:val="00125748"/>
    <w:rsid w:val="002D023D"/>
    <w:rsid w:val="002F017B"/>
    <w:rsid w:val="00397D00"/>
    <w:rsid w:val="003C3EE8"/>
    <w:rsid w:val="004274E5"/>
    <w:rsid w:val="00497B53"/>
    <w:rsid w:val="004D05CD"/>
    <w:rsid w:val="00501E25"/>
    <w:rsid w:val="00543219"/>
    <w:rsid w:val="006E7EA6"/>
    <w:rsid w:val="007611B7"/>
    <w:rsid w:val="008546B2"/>
    <w:rsid w:val="009A5FF4"/>
    <w:rsid w:val="00B121F3"/>
    <w:rsid w:val="00B67D59"/>
    <w:rsid w:val="00BB4461"/>
    <w:rsid w:val="00DE1753"/>
    <w:rsid w:val="00E806D1"/>
    <w:rsid w:val="00EE3586"/>
    <w:rsid w:val="00FD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0"/>
        <w:ind w:lef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2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ke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2021-03-20T16:27:00Z</dcterms:created>
  <dcterms:modified xsi:type="dcterms:W3CDTF">2021-03-20T17:01:00Z</dcterms:modified>
</cp:coreProperties>
</file>